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C307F" w14:textId="77777777" w:rsidR="00732258" w:rsidRPr="00143991" w:rsidRDefault="00732258">
      <w:pPr>
        <w:rPr>
          <w:rFonts w:ascii="Times New Roman" w:hAnsi="Times New Roman" w:cs="Times New Roman"/>
          <w:sz w:val="28"/>
          <w:szCs w:val="28"/>
        </w:rPr>
      </w:pPr>
    </w:p>
    <w:p w14:paraId="16437136" w14:textId="77777777" w:rsidR="00E1364C" w:rsidRDefault="00732258">
      <w:pPr>
        <w:rPr>
          <w:rFonts w:ascii="Times New Roman" w:hAnsi="Times New Roman" w:cs="Times New Roman"/>
          <w:sz w:val="28"/>
          <w:szCs w:val="28"/>
        </w:rPr>
      </w:pPr>
      <w:r w:rsidRPr="00143991">
        <w:rPr>
          <w:rFonts w:ascii="Times New Roman" w:hAnsi="Times New Roman" w:cs="Times New Roman"/>
          <w:sz w:val="28"/>
          <w:szCs w:val="28"/>
        </w:rPr>
        <w:t xml:space="preserve">Анализ первого этапа </w:t>
      </w:r>
      <w:proofErr w:type="spellStart"/>
      <w:r w:rsidRPr="00143991">
        <w:rPr>
          <w:rFonts w:ascii="Times New Roman" w:hAnsi="Times New Roman" w:cs="Times New Roman"/>
          <w:sz w:val="28"/>
          <w:szCs w:val="28"/>
        </w:rPr>
        <w:t>антирисковой</w:t>
      </w:r>
      <w:proofErr w:type="spellEnd"/>
      <w:r w:rsidRPr="00143991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14:paraId="45BA01F1" w14:textId="274ED4B8" w:rsidR="00CB3286" w:rsidRPr="00143991" w:rsidRDefault="00732258">
      <w:pPr>
        <w:rPr>
          <w:rFonts w:ascii="Times New Roman" w:hAnsi="Times New Roman" w:cs="Times New Roman"/>
          <w:sz w:val="28"/>
          <w:szCs w:val="28"/>
        </w:rPr>
      </w:pPr>
      <w:r w:rsidRPr="00143991">
        <w:rPr>
          <w:rFonts w:ascii="Times New Roman" w:hAnsi="Times New Roman" w:cs="Times New Roman"/>
          <w:sz w:val="28"/>
          <w:szCs w:val="28"/>
        </w:rPr>
        <w:t xml:space="preserve"> «Низкая адаптивность учебного процесса»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469"/>
        <w:gridCol w:w="2337"/>
      </w:tblGrid>
      <w:tr w:rsidR="00732258" w:rsidRPr="00143991" w14:paraId="7AC1D7D7" w14:textId="77777777" w:rsidTr="00732258">
        <w:tc>
          <w:tcPr>
            <w:tcW w:w="846" w:type="dxa"/>
          </w:tcPr>
          <w:p w14:paraId="49458675" w14:textId="79E69D11" w:rsidR="00732258" w:rsidRPr="00143991" w:rsidRDefault="00732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14:paraId="0B440E53" w14:textId="2C673B24" w:rsidR="00732258" w:rsidRPr="00143991" w:rsidRDefault="00732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91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469" w:type="dxa"/>
          </w:tcPr>
          <w:p w14:paraId="4CE63522" w14:textId="08E02368" w:rsidR="00732258" w:rsidRPr="00143991" w:rsidRDefault="00732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9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337" w:type="dxa"/>
          </w:tcPr>
          <w:p w14:paraId="36912EEC" w14:textId="3F0EBA9D" w:rsidR="00732258" w:rsidRPr="00143991" w:rsidRDefault="00732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91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732258" w:rsidRPr="00143991" w14:paraId="24B5791F" w14:textId="77777777" w:rsidTr="00732258">
        <w:tc>
          <w:tcPr>
            <w:tcW w:w="846" w:type="dxa"/>
          </w:tcPr>
          <w:p w14:paraId="79825793" w14:textId="778D739E" w:rsidR="00732258" w:rsidRPr="00143991" w:rsidRDefault="00732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1866A801" w14:textId="3BC1869A" w:rsidR="00732258" w:rsidRPr="00143991" w:rsidRDefault="00732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9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143991">
              <w:rPr>
                <w:rFonts w:ascii="Times New Roman" w:hAnsi="Times New Roman" w:cs="Times New Roman"/>
                <w:sz w:val="28"/>
                <w:szCs w:val="28"/>
              </w:rPr>
              <w:t>опроса  среди</w:t>
            </w:r>
            <w:proofErr w:type="gramEnd"/>
            <w:r w:rsidRPr="00143991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8 -х классов « Учебная мотивация»</w:t>
            </w:r>
          </w:p>
        </w:tc>
        <w:tc>
          <w:tcPr>
            <w:tcW w:w="3469" w:type="dxa"/>
          </w:tcPr>
          <w:p w14:paraId="3547DCBF" w14:textId="368FD298" w:rsidR="00732258" w:rsidRPr="00143991" w:rsidRDefault="00732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91">
              <w:rPr>
                <w:rFonts w:ascii="Times New Roman" w:hAnsi="Times New Roman" w:cs="Times New Roman"/>
                <w:sz w:val="28"/>
                <w:szCs w:val="28"/>
              </w:rPr>
              <w:t>Головачева М.В. педагог-психолог</w:t>
            </w:r>
          </w:p>
        </w:tc>
        <w:tc>
          <w:tcPr>
            <w:tcW w:w="2337" w:type="dxa"/>
          </w:tcPr>
          <w:p w14:paraId="7FD010CA" w14:textId="77777777" w:rsidR="00732258" w:rsidRPr="00143991" w:rsidRDefault="003068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439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результатам диагностики у большинства учащихся класса (42% -</w:t>
            </w:r>
            <w:r w:rsidRPr="001439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1439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8 чел.), принявших участие </w:t>
            </w:r>
            <w:proofErr w:type="gramStart"/>
            <w:r w:rsidRPr="001439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исследовании</w:t>
            </w:r>
            <w:proofErr w:type="gramEnd"/>
            <w:r w:rsidRPr="001439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преобладает средней уровень учебной мотивации с несколько сниженной познавательной мотивацией. Эти учащиеся ходят в школу, выполняют требования педагогов, но редко задают дополнительные вопросы, пытаются найти дополнительную информацию, проявляют интерес к школьным предметам</w:t>
            </w:r>
            <w:r w:rsidRPr="001439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20EC4F93" w14:textId="1A2BA443" w:rsidR="00306819" w:rsidRPr="00143991" w:rsidRDefault="00306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91">
              <w:rPr>
                <w:rFonts w:ascii="Times New Roman" w:hAnsi="Times New Roman" w:cs="Times New Roman"/>
                <w:sz w:val="28"/>
                <w:szCs w:val="28"/>
              </w:rPr>
              <w:t xml:space="preserve"> Педагог- </w:t>
            </w:r>
            <w:proofErr w:type="gramStart"/>
            <w:r w:rsidRPr="00143991">
              <w:rPr>
                <w:rFonts w:ascii="Times New Roman" w:hAnsi="Times New Roman" w:cs="Times New Roman"/>
                <w:sz w:val="28"/>
                <w:szCs w:val="28"/>
              </w:rPr>
              <w:t>психолог  провел</w:t>
            </w:r>
            <w:proofErr w:type="gramEnd"/>
            <w:r w:rsidRPr="00143991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индивидуальные беседы с учащимися с низким показателем  </w:t>
            </w:r>
            <w:r w:rsidRPr="001439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мотивации, чтобы узнать причину. </w:t>
            </w:r>
          </w:p>
        </w:tc>
      </w:tr>
      <w:tr w:rsidR="00732258" w:rsidRPr="00143991" w14:paraId="51DD1E45" w14:textId="77777777" w:rsidTr="00732258">
        <w:tc>
          <w:tcPr>
            <w:tcW w:w="846" w:type="dxa"/>
          </w:tcPr>
          <w:p w14:paraId="60F44F02" w14:textId="17495A96" w:rsidR="00732258" w:rsidRPr="00143991" w:rsidRDefault="00306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693" w:type="dxa"/>
          </w:tcPr>
          <w:p w14:paraId="1787FB23" w14:textId="5BA3D304" w:rsidR="00732258" w:rsidRPr="00143991" w:rsidRDefault="00306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3991">
              <w:rPr>
                <w:rFonts w:ascii="Times New Roman" w:hAnsi="Times New Roman" w:cs="Times New Roman"/>
                <w:sz w:val="28"/>
                <w:szCs w:val="28"/>
              </w:rPr>
              <w:t>Проведение  предметных</w:t>
            </w:r>
            <w:proofErr w:type="gramEnd"/>
            <w:r w:rsidRPr="00143991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  <w:tc>
          <w:tcPr>
            <w:tcW w:w="3469" w:type="dxa"/>
          </w:tcPr>
          <w:p w14:paraId="56BA2769" w14:textId="35FB1E43" w:rsidR="00732258" w:rsidRPr="00143991" w:rsidRDefault="00306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91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  <w:tc>
          <w:tcPr>
            <w:tcW w:w="2337" w:type="dxa"/>
          </w:tcPr>
          <w:p w14:paraId="3E86BBBD" w14:textId="0737FE56" w:rsidR="00732258" w:rsidRPr="00143991" w:rsidRDefault="00FA1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91">
              <w:rPr>
                <w:rFonts w:ascii="Times New Roman" w:hAnsi="Times New Roman" w:cs="Times New Roman"/>
                <w:sz w:val="28"/>
                <w:szCs w:val="28"/>
              </w:rPr>
              <w:t xml:space="preserve">С целью углубления и расширения знаний обучающихся были проведены предметные недели. </w:t>
            </w:r>
            <w:r w:rsidR="00306819" w:rsidRPr="00143991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приняли активное участие </w:t>
            </w:r>
            <w:proofErr w:type="gramStart"/>
            <w:r w:rsidR="00306819" w:rsidRPr="00143991">
              <w:rPr>
                <w:rFonts w:ascii="Times New Roman" w:hAnsi="Times New Roman" w:cs="Times New Roman"/>
                <w:sz w:val="28"/>
                <w:szCs w:val="28"/>
              </w:rPr>
              <w:t>в мероприятиях</w:t>
            </w:r>
            <w:proofErr w:type="gramEnd"/>
            <w:r w:rsidR="00306819" w:rsidRPr="00143991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посвященных предметной неделе. При помощи различных видов деятельности </w:t>
            </w:r>
            <w:r w:rsidRPr="00143991">
              <w:rPr>
                <w:rFonts w:ascii="Times New Roman" w:hAnsi="Times New Roman" w:cs="Times New Roman"/>
                <w:sz w:val="28"/>
                <w:szCs w:val="28"/>
              </w:rPr>
              <w:t xml:space="preserve">учителя смогли заинтересовать учащихся. </w:t>
            </w:r>
            <w:r w:rsidRPr="001439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Наблюдалась слаженная работа всех членов методического объединения, своевременная координация действий, взаимопомощь и поддержка</w:t>
            </w:r>
          </w:p>
        </w:tc>
      </w:tr>
      <w:tr w:rsidR="00732258" w:rsidRPr="00143991" w14:paraId="2F08160B" w14:textId="77777777" w:rsidTr="00732258">
        <w:tc>
          <w:tcPr>
            <w:tcW w:w="846" w:type="dxa"/>
          </w:tcPr>
          <w:p w14:paraId="2ADF2A63" w14:textId="0A24E03E" w:rsidR="00732258" w:rsidRPr="00143991" w:rsidRDefault="00FA1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4E69F254" w14:textId="639ABB26" w:rsidR="00732258" w:rsidRPr="00143991" w:rsidRDefault="00FA1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91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</w:t>
            </w:r>
          </w:p>
        </w:tc>
        <w:tc>
          <w:tcPr>
            <w:tcW w:w="3469" w:type="dxa"/>
          </w:tcPr>
          <w:p w14:paraId="0B530949" w14:textId="77777777" w:rsidR="00732258" w:rsidRPr="00143991" w:rsidRDefault="0014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991">
              <w:rPr>
                <w:rFonts w:ascii="Times New Roman" w:hAnsi="Times New Roman" w:cs="Times New Roman"/>
                <w:sz w:val="28"/>
                <w:szCs w:val="28"/>
              </w:rPr>
              <w:t>Мишакова</w:t>
            </w:r>
            <w:proofErr w:type="spellEnd"/>
            <w:r w:rsidRPr="00143991">
              <w:rPr>
                <w:rFonts w:ascii="Times New Roman" w:hAnsi="Times New Roman" w:cs="Times New Roman"/>
                <w:sz w:val="28"/>
                <w:szCs w:val="28"/>
              </w:rPr>
              <w:t xml:space="preserve"> Л.Н., Учитель биологии</w:t>
            </w:r>
          </w:p>
          <w:p w14:paraId="69D482D8" w14:textId="77777777" w:rsidR="00143991" w:rsidRPr="00143991" w:rsidRDefault="0014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991">
              <w:rPr>
                <w:rFonts w:ascii="Times New Roman" w:hAnsi="Times New Roman" w:cs="Times New Roman"/>
                <w:sz w:val="28"/>
                <w:szCs w:val="28"/>
              </w:rPr>
              <w:t>Мазаник</w:t>
            </w:r>
            <w:proofErr w:type="spellEnd"/>
            <w:r w:rsidRPr="00143991">
              <w:rPr>
                <w:rFonts w:ascii="Times New Roman" w:hAnsi="Times New Roman" w:cs="Times New Roman"/>
                <w:sz w:val="28"/>
                <w:szCs w:val="28"/>
              </w:rPr>
              <w:t xml:space="preserve"> А. </w:t>
            </w:r>
            <w:proofErr w:type="spellStart"/>
            <w:proofErr w:type="gramStart"/>
            <w:r w:rsidRPr="00143991">
              <w:rPr>
                <w:rFonts w:ascii="Times New Roman" w:hAnsi="Times New Roman" w:cs="Times New Roman"/>
                <w:sz w:val="28"/>
                <w:szCs w:val="28"/>
              </w:rPr>
              <w:t>В.,учитель</w:t>
            </w:r>
            <w:proofErr w:type="spellEnd"/>
            <w:proofErr w:type="gramEnd"/>
            <w:r w:rsidRPr="0014399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информатики</w:t>
            </w:r>
          </w:p>
          <w:p w14:paraId="51825C9A" w14:textId="13971B6F" w:rsidR="00143991" w:rsidRPr="00143991" w:rsidRDefault="0014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91">
              <w:rPr>
                <w:rFonts w:ascii="Times New Roman" w:hAnsi="Times New Roman" w:cs="Times New Roman"/>
                <w:sz w:val="28"/>
                <w:szCs w:val="28"/>
              </w:rPr>
              <w:t>Шмат О.С., учитель ОБЖ</w:t>
            </w:r>
          </w:p>
        </w:tc>
        <w:tc>
          <w:tcPr>
            <w:tcW w:w="2337" w:type="dxa"/>
          </w:tcPr>
          <w:p w14:paraId="112762DB" w14:textId="0F854EB1" w:rsidR="00732258" w:rsidRPr="00143991" w:rsidRDefault="0014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Открытые уроки и мероприятия показали, что все преподаватели образовательного учреждения используют современные инновационные педагогические </w:t>
            </w:r>
            <w:r w:rsidRPr="001439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технологии и работают над внедрением данных технологий в системе и регулярно: все приемы отработаны, учащиеся легко ориентируются в материале на уроке.  </w:t>
            </w:r>
          </w:p>
        </w:tc>
      </w:tr>
      <w:tr w:rsidR="00732258" w:rsidRPr="00143991" w14:paraId="4FD9EF90" w14:textId="77777777" w:rsidTr="00732258">
        <w:tc>
          <w:tcPr>
            <w:tcW w:w="846" w:type="dxa"/>
          </w:tcPr>
          <w:p w14:paraId="64427D75" w14:textId="28CD497B" w:rsidR="00732258" w:rsidRPr="00143991" w:rsidRDefault="0013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693" w:type="dxa"/>
          </w:tcPr>
          <w:p w14:paraId="65D3ED0F" w14:textId="127B829F" w:rsidR="00732258" w:rsidRPr="00143991" w:rsidRDefault="0013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учащихся в спортивных и учебных конкурсах</w:t>
            </w:r>
            <w:r w:rsidR="00E1364C">
              <w:rPr>
                <w:rFonts w:ascii="Times New Roman" w:hAnsi="Times New Roman" w:cs="Times New Roman"/>
                <w:sz w:val="28"/>
                <w:szCs w:val="28"/>
              </w:rPr>
              <w:t>, олимпиадах</w:t>
            </w:r>
          </w:p>
        </w:tc>
        <w:tc>
          <w:tcPr>
            <w:tcW w:w="3469" w:type="dxa"/>
          </w:tcPr>
          <w:p w14:paraId="0E3A4673" w14:textId="2E317DEC" w:rsidR="00732258" w:rsidRPr="00143991" w:rsidRDefault="0013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  <w:tc>
          <w:tcPr>
            <w:tcW w:w="2337" w:type="dxa"/>
          </w:tcPr>
          <w:p w14:paraId="6CAD4FC3" w14:textId="6EA18978" w:rsidR="00732258" w:rsidRPr="00143991" w:rsidRDefault="00E1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 учащихся в конкурсах и олимпиадах.</w:t>
            </w:r>
          </w:p>
        </w:tc>
      </w:tr>
    </w:tbl>
    <w:p w14:paraId="1905247C" w14:textId="69C14ED6" w:rsidR="00732258" w:rsidRDefault="00E13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14:paraId="37FA5BE2" w14:textId="5C4DAC0E" w:rsidR="00E1364C" w:rsidRPr="00143991" w:rsidRDefault="00E1364C" w:rsidP="00E53C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на первом этапе можно проследить за увлеченностью учащихся в учебный процесс.  </w:t>
      </w:r>
      <w:r w:rsidR="005978D0">
        <w:rPr>
          <w:rFonts w:ascii="Times New Roman" w:hAnsi="Times New Roman" w:cs="Times New Roman"/>
          <w:sz w:val="28"/>
          <w:szCs w:val="28"/>
        </w:rPr>
        <w:t>ШМО пересмотрели свои методики и активно начали работать в направлении мотивации учащихся. Из мероприятий проведенных  за период первого этапа, учащиеся выделяют спортивные состязания, которые проходили между командой учеников и учителей; предметные -недели; соревнования по  шахматам ( учащиеся нашей заняли первое место в городе )</w:t>
      </w:r>
      <w:r w:rsidR="00E53C48">
        <w:rPr>
          <w:rFonts w:ascii="Times New Roman" w:hAnsi="Times New Roman" w:cs="Times New Roman"/>
          <w:sz w:val="28"/>
          <w:szCs w:val="28"/>
        </w:rPr>
        <w:t>; активно приняли участия в подготовке и проведения мероприятий к 12 апреля и 9 мая, участвовали в конференциях, где показали блестящие результаты.</w:t>
      </w:r>
    </w:p>
    <w:sectPr w:rsidR="00E1364C" w:rsidRPr="00143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58"/>
    <w:rsid w:val="00136F49"/>
    <w:rsid w:val="00143991"/>
    <w:rsid w:val="00306819"/>
    <w:rsid w:val="005978D0"/>
    <w:rsid w:val="00732258"/>
    <w:rsid w:val="00CB3286"/>
    <w:rsid w:val="00E1364C"/>
    <w:rsid w:val="00E53C48"/>
    <w:rsid w:val="00FA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9FB6"/>
  <w15:chartTrackingRefBased/>
  <w15:docId w15:val="{99CB608D-C12A-4A72-A6C3-37953872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Усова</dc:creator>
  <cp:keywords/>
  <dc:description/>
  <cp:lastModifiedBy>Ульяна Усова</cp:lastModifiedBy>
  <cp:revision>1</cp:revision>
  <dcterms:created xsi:type="dcterms:W3CDTF">2022-05-29T14:30:00Z</dcterms:created>
  <dcterms:modified xsi:type="dcterms:W3CDTF">2022-05-29T15:07:00Z</dcterms:modified>
</cp:coreProperties>
</file>